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</w:p>
    <w:p>
      <w:pPr>
        <w:widowControl/>
        <w:jc w:val="center"/>
        <w:rPr>
          <w:rFonts w:ascii="Times New Roman" w:hAnsi="Times New Roman" w:eastAsia="方正小标宋简体"/>
          <w:color w:val="000000"/>
          <w:kern w:val="0"/>
          <w:sz w:val="44"/>
          <w:szCs w:val="44"/>
          <w:lang w:bidi="ar"/>
        </w:rPr>
      </w:pPr>
    </w:p>
    <w:p>
      <w:pPr>
        <w:pStyle w:val="2"/>
        <w:rPr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简体" w:hAnsi="Times New Roman" w:eastAsia="方正小标宋简体"/>
          <w:color w:val="000000"/>
          <w:kern w:val="0"/>
          <w:sz w:val="44"/>
          <w:szCs w:val="44"/>
          <w:lang w:bidi="ar"/>
        </w:rPr>
        <w:t>工业和信息化部工程硕博士</w:t>
      </w:r>
      <w:r>
        <w:rPr>
          <w:rFonts w:hint="eastAsia" w:ascii="方正小标宋简体" w:hAnsi="Times New Roman" w:eastAsia="方正小标宋简体"/>
          <w:color w:val="000000"/>
          <w:kern w:val="0"/>
          <w:sz w:val="44"/>
          <w:szCs w:val="44"/>
          <w:lang w:eastAsia="zh-CN" w:bidi="ar"/>
        </w:rPr>
        <w:t>精品</w:t>
      </w:r>
      <w:r>
        <w:rPr>
          <w:rFonts w:hint="eastAsia" w:ascii="方正小标宋简体" w:hAnsi="Times New Roman" w:eastAsia="方正小标宋简体"/>
          <w:color w:val="000000"/>
          <w:kern w:val="0"/>
          <w:sz w:val="44"/>
          <w:szCs w:val="44"/>
          <w:lang w:bidi="ar"/>
        </w:rPr>
        <w:t>教材</w:t>
      </w:r>
    </w:p>
    <w:p>
      <w:pPr>
        <w:widowControl/>
        <w:jc w:val="center"/>
        <w:rPr>
          <w:rFonts w:hint="eastAsia" w:ascii="方正小标宋简体" w:hAnsi="Times New Roman" w:eastAsia="方正小标宋简体"/>
          <w:color w:val="000000"/>
          <w:kern w:val="0"/>
          <w:sz w:val="44"/>
          <w:szCs w:val="44"/>
          <w:lang w:eastAsia="zh-CN" w:bidi="ar"/>
        </w:rPr>
      </w:pPr>
      <w:r>
        <w:rPr>
          <w:rFonts w:hint="eastAsia" w:ascii="方正小标宋简体" w:hAnsi="Times New Roman" w:eastAsia="方正小标宋简体"/>
          <w:color w:val="000000"/>
          <w:kern w:val="0"/>
          <w:sz w:val="44"/>
          <w:szCs w:val="44"/>
          <w:lang w:bidi="ar"/>
        </w:rPr>
        <w:t>申报</w:t>
      </w:r>
      <w:r>
        <w:rPr>
          <w:rFonts w:hint="eastAsia" w:ascii="方正小标宋简体" w:hAnsi="Times New Roman" w:eastAsia="方正小标宋简体"/>
          <w:color w:val="000000"/>
          <w:kern w:val="0"/>
          <w:sz w:val="44"/>
          <w:szCs w:val="44"/>
          <w:lang w:eastAsia="zh-CN" w:bidi="ar"/>
        </w:rPr>
        <w:t>书</w:t>
      </w:r>
    </w:p>
    <w:p>
      <w:pPr>
        <w:jc w:val="center"/>
        <w:rPr>
          <w:rFonts w:ascii="Times New Roman" w:hAnsi="Times New Roman"/>
          <w:b/>
          <w:bCs/>
          <w:sz w:val="30"/>
          <w:szCs w:val="30"/>
        </w:rPr>
      </w:pPr>
    </w:p>
    <w:p>
      <w:pPr>
        <w:pStyle w:val="2"/>
      </w:pPr>
    </w:p>
    <w:p>
      <w:pPr>
        <w:jc w:val="center"/>
        <w:rPr>
          <w:rFonts w:ascii="Times New Roman" w:hAnsi="Times New Roman"/>
          <w:b/>
          <w:bCs/>
          <w:sz w:val="30"/>
          <w:szCs w:val="30"/>
        </w:rPr>
      </w:pPr>
    </w:p>
    <w:tbl>
      <w:tblPr>
        <w:tblStyle w:val="7"/>
        <w:tblW w:w="757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2"/>
        <w:gridCol w:w="4437"/>
      </w:tblGrid>
      <w:tr>
        <w:trPr>
          <w:trHeight w:val="746" w:hRule="atLeast"/>
          <w:jc w:val="center"/>
        </w:trPr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ascii="Times New Roman" w:hAnsi="Times New Roman" w:eastAsia="宋体" w:cs="Times New Roman"/>
                <w:bCs/>
                <w:sz w:val="32"/>
                <w:szCs w:val="32"/>
                <w:lang w:eastAsia="zh-CN"/>
                <w14:ligatures w14:val="none"/>
              </w:rPr>
            </w:pPr>
            <w:r>
              <w:rPr>
                <w:rFonts w:hint="eastAsia" w:ascii="Times New Roman" w:hAnsi="Times New Roman" w:cs="Times New Roman"/>
                <w:bCs/>
                <w:sz w:val="32"/>
                <w:szCs w:val="32"/>
                <w:lang w:eastAsia="zh-CN"/>
                <w14:ligatures w14:val="none"/>
              </w:rPr>
              <w:t>教材名称</w:t>
            </w:r>
            <w:r>
              <w:rPr>
                <w:rFonts w:hint="eastAsia" w:ascii="Times New Roman" w:hAnsi="Times New Roman" w:eastAsia="宋体" w:cs="Times New Roman"/>
                <w:bCs/>
                <w:sz w:val="32"/>
                <w:szCs w:val="32"/>
                <w:lang w:eastAsia="zh-CN"/>
                <w14:ligatures w14:val="none"/>
              </w:rPr>
              <w:t>：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sz w:val="32"/>
                <w:szCs w:val="32"/>
                <w:u w:val="single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32"/>
                <w:szCs w:val="32"/>
                <w:u w:val="single"/>
                <w:lang w:val="en-US" w:eastAsia="zh-CN"/>
                <w14:ligatures w14:val="none"/>
              </w:rPr>
              <w:t xml:space="preserve">                          </w:t>
            </w:r>
          </w:p>
        </w:tc>
      </w:tr>
      <w:tr>
        <w:trPr>
          <w:trHeight w:val="746" w:hRule="atLeast"/>
          <w:jc w:val="center"/>
        </w:trPr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ascii="Times New Roman" w:hAnsi="Times New Roman" w:eastAsia="宋体" w:cs="Times New Roman"/>
                <w:bCs/>
                <w:sz w:val="32"/>
                <w:szCs w:val="32"/>
                <w:lang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32"/>
                <w:szCs w:val="32"/>
                <w14:ligatures w14:val="none"/>
              </w:rPr>
              <w:t>学校名称（盖章）</w:t>
            </w:r>
            <w:r>
              <w:rPr>
                <w:rFonts w:hint="eastAsia" w:ascii="Times New Roman" w:hAnsi="Times New Roman" w:eastAsia="宋体" w:cs="Times New Roman"/>
                <w:bCs/>
                <w:sz w:val="32"/>
                <w:szCs w:val="32"/>
                <w:lang w:eastAsia="zh-CN"/>
                <w14:ligatures w14:val="none"/>
              </w:rPr>
              <w:t>：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sz w:val="32"/>
                <w:szCs w:val="32"/>
                <w:u w:val="single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32"/>
                <w:szCs w:val="32"/>
                <w:u w:val="single"/>
                <w:lang w:val="en-US" w:eastAsia="zh-CN"/>
                <w14:ligatures w14:val="none"/>
              </w:rPr>
              <w:t xml:space="preserve">                          </w:t>
            </w:r>
          </w:p>
        </w:tc>
      </w:tr>
      <w:tr>
        <w:trPr>
          <w:trHeight w:val="746" w:hRule="atLeast"/>
          <w:jc w:val="center"/>
        </w:trPr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distribute"/>
              <w:textAlignment w:val="auto"/>
              <w:rPr>
                <w:rFonts w:hint="eastAsia" w:ascii="Times New Roman" w:hAnsi="Times New Roman" w:eastAsia="宋体" w:cs="Times New Roman"/>
                <w:bCs/>
                <w:sz w:val="32"/>
                <w:szCs w:val="32"/>
                <w14:ligatures w14:val="none"/>
              </w:rPr>
            </w:pPr>
            <w:r>
              <w:rPr>
                <w:rFonts w:hint="eastAsia" w:ascii="宋体" w:hAnsi="宋体" w:cs="宋体"/>
                <w:bCs/>
                <w:sz w:val="32"/>
                <w:szCs w:val="32"/>
                <w:lang w:eastAsia="zh-CN"/>
                <w14:ligatures w14:val="none"/>
              </w:rPr>
              <w:t>申请人</w:t>
            </w:r>
            <w:r>
              <w:rPr>
                <w:rFonts w:hint="eastAsia" w:ascii="宋体" w:hAnsi="宋体" w:eastAsia="宋体" w:cs="宋体"/>
                <w:bCs/>
                <w:sz w:val="32"/>
                <w:szCs w:val="32"/>
                <w:lang w:eastAsia="zh-CN"/>
                <w14:ligatures w14:val="none"/>
              </w:rPr>
              <w:t>：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sz w:val="32"/>
                <w:szCs w:val="32"/>
                <w:u w:val="single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32"/>
                <w:szCs w:val="32"/>
                <w:u w:val="single"/>
                <w:lang w:val="en-US" w:eastAsia="zh-CN"/>
                <w14:ligatures w14:val="none"/>
              </w:rPr>
              <w:t xml:space="preserve">                          </w:t>
            </w:r>
          </w:p>
        </w:tc>
      </w:tr>
      <w:tr>
        <w:trPr>
          <w:trHeight w:val="746" w:hRule="atLeast"/>
          <w:jc w:val="center"/>
        </w:trPr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ascii="Times New Roman" w:hAnsi="Times New Roman" w:eastAsia="宋体" w:cs="Times New Roman"/>
                <w:bCs/>
                <w:sz w:val="32"/>
                <w:szCs w:val="32"/>
                <w:lang w:eastAsia="zh-CN"/>
                <w14:ligatures w14:val="none"/>
              </w:rPr>
            </w:pPr>
            <w:r>
              <w:rPr>
                <w:rFonts w:hint="eastAsia" w:ascii="Times New Roman" w:hAnsi="Times New Roman" w:cs="Times New Roman"/>
                <w:bCs/>
                <w:sz w:val="32"/>
                <w:szCs w:val="32"/>
                <w:lang w:eastAsia="zh-CN"/>
                <w14:ligatures w14:val="none"/>
              </w:rPr>
              <w:t>专业学位类别</w:t>
            </w:r>
            <w:r>
              <w:rPr>
                <w:rFonts w:hint="eastAsia" w:ascii="Times New Roman" w:hAnsi="Times New Roman" w:eastAsia="宋体" w:cs="Times New Roman"/>
                <w:bCs/>
                <w:sz w:val="32"/>
                <w:szCs w:val="32"/>
                <w:lang w:eastAsia="zh-CN"/>
                <w14:ligatures w14:val="none"/>
              </w:rPr>
              <w:t>：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32"/>
                <w:szCs w:val="32"/>
                <w:u w:val="single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32"/>
                <w:szCs w:val="32"/>
                <w:u w:val="single"/>
                <w:lang w:val="en-US" w:eastAsia="zh-CN"/>
                <w14:ligatures w14:val="none"/>
              </w:rPr>
              <w:t xml:space="preserve">                          </w:t>
            </w:r>
          </w:p>
        </w:tc>
      </w:tr>
      <w:tr>
        <w:trPr>
          <w:trHeight w:val="746" w:hRule="atLeast"/>
          <w:jc w:val="center"/>
        </w:trPr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ascii="Times New Roman" w:hAnsi="Times New Roman" w:cs="Times New Roman"/>
                <w:bCs/>
                <w:sz w:val="32"/>
                <w:szCs w:val="32"/>
                <w:lang w:eastAsia="zh-CN"/>
                <w14:ligatures w14:val="none"/>
              </w:rPr>
            </w:pPr>
            <w:r>
              <w:rPr>
                <w:rFonts w:hint="eastAsia" w:ascii="Times New Roman" w:hAnsi="Times New Roman" w:cs="Times New Roman"/>
                <w:bCs/>
                <w:sz w:val="32"/>
                <w:szCs w:val="32"/>
                <w:lang w:eastAsia="zh-CN"/>
                <w14:ligatures w14:val="none"/>
              </w:rPr>
              <w:t>专业学位代码：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32"/>
                <w:szCs w:val="32"/>
                <w:u w:val="single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32"/>
                <w:szCs w:val="32"/>
                <w:u w:val="single"/>
                <w:lang w:val="en-US" w:eastAsia="zh-CN"/>
                <w14:ligatures w14:val="none"/>
              </w:rPr>
              <w:t xml:space="preserve">                          </w:t>
            </w:r>
          </w:p>
        </w:tc>
      </w:tr>
      <w:tr>
        <w:trPr>
          <w:trHeight w:val="746" w:hRule="atLeast"/>
          <w:jc w:val="center"/>
        </w:trPr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ascii="Times New Roman" w:hAnsi="Times New Roman" w:eastAsia="宋体" w:cs="Times New Roman"/>
                <w:bCs/>
                <w:sz w:val="32"/>
                <w:szCs w:val="32"/>
                <w:lang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32"/>
                <w:szCs w:val="32"/>
                <w:lang w:eastAsia="zh-CN"/>
                <w14:ligatures w14:val="none"/>
              </w:rPr>
              <w:t>填报日期：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60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sz w:val="32"/>
                <w:szCs w:val="32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bCs/>
                <w:sz w:val="30"/>
                <w:szCs w:val="32"/>
                <w:u w:val="single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32"/>
                <w:szCs w:val="32"/>
                <w:u w:val="single"/>
                <w14:ligatures w14:val="none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 w:val="30"/>
                <w:szCs w:val="32"/>
                <w14:ligatures w14:val="none"/>
              </w:rPr>
              <w:t>年</w:t>
            </w:r>
            <w:r>
              <w:rPr>
                <w:rFonts w:hint="eastAsia" w:ascii="宋体" w:hAnsi="宋体" w:eastAsia="宋体" w:cs="宋体"/>
                <w:bCs/>
                <w:sz w:val="32"/>
                <w:szCs w:val="32"/>
                <w:u w:val="single"/>
                <w14:ligatures w14:val="non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30"/>
                <w:szCs w:val="32"/>
                <w14:ligatures w14:val="none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32"/>
                <w:szCs w:val="32"/>
                <w:u w:val="single"/>
                <w14:ligatures w14:val="non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30"/>
                <w:szCs w:val="32"/>
                <w14:ligatures w14:val="none"/>
              </w:rPr>
              <w:t>日</w:t>
            </w:r>
          </w:p>
        </w:tc>
      </w:tr>
    </w:tbl>
    <w:p>
      <w:pPr>
        <w:widowControl/>
        <w:jc w:val="left"/>
        <w:rPr>
          <w:rFonts w:ascii="Times New Roman" w:hAnsi="Times New Roman" w:eastAsia="CIDFont"/>
          <w:color w:val="000000"/>
          <w:kern w:val="0"/>
          <w:sz w:val="28"/>
          <w:szCs w:val="28"/>
          <w:lang w:bidi="ar"/>
        </w:rPr>
      </w:pPr>
      <w:r>
        <w:rPr>
          <w:rFonts w:ascii="Times New Roman" w:hAnsi="Times New Roman"/>
          <w:b/>
          <w:bCs/>
          <w:sz w:val="30"/>
          <w:szCs w:val="30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工业和信息化部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 w:bidi="ar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0"/>
          <w:cols w:space="720" w:num="1"/>
          <w:docGrid w:type="lines" w:linePitch="312" w:charSpace="0"/>
        </w:sect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 w:bidi="ar"/>
        </w:rPr>
        <w:t>二〇二四年六月</w:t>
      </w:r>
    </w:p>
    <w:p>
      <w:pPr>
        <w:pStyle w:val="5"/>
        <w:spacing w:before="100" w:beforeAutospacing="1" w:after="100" w:afterAutospacing="1" w:line="360" w:lineRule="auto"/>
        <w:ind w:left="199" w:hanging="199" w:hangingChars="55"/>
        <w:jc w:val="center"/>
        <w:rPr>
          <w:rFonts w:ascii="楷体_GB2312" w:hAnsi="Times New Roman" w:eastAsia="楷体_GB2312"/>
          <w:b/>
          <w:sz w:val="36"/>
          <w:szCs w:val="36"/>
        </w:rPr>
      </w:pPr>
      <w:r>
        <w:rPr>
          <w:rFonts w:hint="eastAsia" w:ascii="楷体_GB2312" w:hAnsi="Times New Roman" w:eastAsia="楷体_GB2312"/>
          <w:b/>
          <w:sz w:val="36"/>
          <w:szCs w:val="36"/>
        </w:rPr>
        <w:t xml:space="preserve">填  报  说  明 </w:t>
      </w:r>
    </w:p>
    <w:p>
      <w:pPr>
        <w:spacing w:line="360" w:lineRule="auto"/>
        <w:ind w:firstLine="48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本申报书用于</w:t>
      </w:r>
      <w:r>
        <w:rPr>
          <w:rFonts w:hint="eastAsia" w:ascii="Times New Roman" w:hAnsi="Times New Roman"/>
          <w:sz w:val="28"/>
          <w:szCs w:val="28"/>
        </w:rPr>
        <w:t>工业和信息化部工程硕博士教材立项申报</w:t>
      </w:r>
      <w:r>
        <w:rPr>
          <w:rFonts w:ascii="Times New Roman" w:hAnsi="Times New Roman"/>
          <w:sz w:val="28"/>
          <w:szCs w:val="28"/>
        </w:rPr>
        <w:t>、审批管理，填写前须认真阅读本须知。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一、《申报书》首页的编号无需填写。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二、《申报书》内容要求文字简洁，表述清晰，数据详实</w:t>
      </w:r>
      <w:r>
        <w:rPr>
          <w:rFonts w:hint="eastAsia" w:ascii="Times New Roman" w:hAnsi="Times New Roman"/>
          <w:sz w:val="28"/>
          <w:szCs w:val="28"/>
        </w:rPr>
        <w:t>、</w:t>
      </w:r>
      <w:r>
        <w:rPr>
          <w:rFonts w:ascii="Times New Roman" w:hAnsi="Times New Roman"/>
          <w:sz w:val="28"/>
          <w:szCs w:val="28"/>
        </w:rPr>
        <w:t>准确反映团队基本情况；提供纸质文件时，用A4纸打印。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三、部分栏目填写说明：</w:t>
      </w:r>
    </w:p>
    <w:p>
      <w:pPr>
        <w:spacing w:line="360" w:lineRule="auto"/>
        <w:ind w:firstLine="48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1．申报单位：须按单位公章填写全称，不能采用简称。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．申请人：填写所申报教材第一作者的姓名。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．教材名称：填写所申报教材的完整书名，修订版教材书名后应加上版次，如：机器人工程导论（第3版）。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．专业类名称和专业类代码：按新版教育部学位授予和人才培养学科目录填写。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．编者情况和编写论证：请将所有内容填写在表格中，不另附佐证材料。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．填表问题咨询：</w:t>
      </w:r>
      <w:r>
        <w:rPr>
          <w:rFonts w:hint="eastAsia" w:ascii="Times New Roman" w:hAnsi="Times New Roman"/>
          <w:color w:val="000000"/>
          <w:sz w:val="28"/>
          <w:szCs w:val="28"/>
        </w:rPr>
        <w:t>路越</w:t>
      </w:r>
      <w:r>
        <w:rPr>
          <w:rFonts w:ascii="Times New Roman" w:hAnsi="Times New Roman"/>
          <w:color w:val="000000"/>
          <w:sz w:val="28"/>
          <w:szCs w:val="28"/>
        </w:rPr>
        <w:t xml:space="preserve"> 010-65266635。</w:t>
      </w:r>
    </w:p>
    <w:p>
      <w:pPr>
        <w:widowControl/>
        <w:spacing w:line="360" w:lineRule="auto"/>
        <w:ind w:firstLine="480" w:firstLineChars="200"/>
        <w:rPr>
          <w:rFonts w:ascii="Times New Roman" w:hAnsi="Times New Roman"/>
          <w:sz w:val="28"/>
          <w:szCs w:val="28"/>
        </w:rPr>
      </w:pPr>
    </w:p>
    <w:p>
      <w:pPr>
        <w:widowControl/>
        <w:jc w:val="left"/>
        <w:rPr>
          <w:rFonts w:ascii="Times New Roman" w:hAnsi="Times New Roman"/>
          <w:sz w:val="24"/>
        </w:rPr>
        <w:sectPr>
          <w:footerReference r:id="rId4" w:type="default"/>
          <w:pgSz w:w="11906" w:h="16838"/>
          <w:pgMar w:top="1440" w:right="1236" w:bottom="1440" w:left="1236" w:header="851" w:footer="992" w:gutter="0"/>
          <w:cols w:space="720" w:num="1"/>
          <w:docGrid w:type="lines" w:linePitch="312" w:charSpace="0"/>
        </w:sectPr>
      </w:pPr>
    </w:p>
    <w:p>
      <w:pPr>
        <w:widowControl/>
        <w:jc w:val="both"/>
        <w:rPr>
          <w:rFonts w:ascii="Times New Roman" w:hAnsi="Times New Roman" w:eastAsia="黑体"/>
          <w:color w:val="000000"/>
          <w:kern w:val="0"/>
          <w:sz w:val="32"/>
          <w:szCs w:val="32"/>
          <w:lang w:bidi="ar"/>
        </w:rPr>
      </w:pPr>
      <w:r>
        <w:rPr>
          <w:rFonts w:ascii="Times New Roman" w:hAnsi="Times New Roman" w:eastAsia="黑体"/>
          <w:color w:val="000000"/>
          <w:kern w:val="0"/>
          <w:sz w:val="32"/>
          <w:szCs w:val="32"/>
          <w:lang w:bidi="ar"/>
        </w:rPr>
        <w:t>一、教材基本情况</w:t>
      </w:r>
    </w:p>
    <w:tbl>
      <w:tblPr>
        <w:tblStyle w:val="8"/>
        <w:tblW w:w="946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778"/>
        <w:gridCol w:w="2552"/>
        <w:gridCol w:w="114"/>
        <w:gridCol w:w="1476"/>
        <w:gridCol w:w="788"/>
        <w:gridCol w:w="2272"/>
      </w:tblGrid>
      <w:tr>
        <w:trPr>
          <w:trHeight w:val="454" w:hRule="atLeast"/>
          <w:jc w:val="center"/>
        </w:trPr>
        <w:tc>
          <w:tcPr>
            <w:tcW w:w="148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教材名称</w:t>
            </w:r>
          </w:p>
        </w:tc>
        <w:tc>
          <w:tcPr>
            <w:tcW w:w="3330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78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专业类代码</w:t>
            </w:r>
          </w:p>
        </w:tc>
        <w:tc>
          <w:tcPr>
            <w:tcW w:w="227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148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ISBN</w:t>
            </w:r>
          </w:p>
        </w:tc>
        <w:tc>
          <w:tcPr>
            <w:tcW w:w="3330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78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出版社名称</w:t>
            </w:r>
          </w:p>
        </w:tc>
        <w:tc>
          <w:tcPr>
            <w:tcW w:w="227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1485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适用课程</w:t>
            </w:r>
          </w:p>
        </w:tc>
        <w:tc>
          <w:tcPr>
            <w:tcW w:w="7980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 xml:space="preserve">专业基础课程  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 xml:space="preserve">专业核心课程  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eastAsia="zh-CN" w:bidi="ar"/>
              </w:rPr>
              <w:t>其他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 xml:space="preserve">课程 </w:t>
            </w:r>
          </w:p>
        </w:tc>
      </w:tr>
      <w:tr>
        <w:trPr>
          <w:trHeight w:val="454" w:hRule="atLeast"/>
          <w:jc w:val="center"/>
        </w:trPr>
        <w:tc>
          <w:tcPr>
            <w:tcW w:w="1485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教材类型</w:t>
            </w:r>
          </w:p>
        </w:tc>
        <w:tc>
          <w:tcPr>
            <w:tcW w:w="7980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 xml:space="preserve">纸质教材   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数字教材</w:t>
            </w:r>
          </w:p>
        </w:tc>
      </w:tr>
      <w:tr>
        <w:trPr>
          <w:trHeight w:val="454" w:hRule="atLeast"/>
          <w:jc w:val="center"/>
        </w:trPr>
        <w:tc>
          <w:tcPr>
            <w:tcW w:w="148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字数</w:t>
            </w:r>
          </w:p>
        </w:tc>
        <w:tc>
          <w:tcPr>
            <w:tcW w:w="3444" w:type="dxa"/>
            <w:gridSpan w:val="3"/>
            <w:vAlign w:val="center"/>
          </w:tcPr>
          <w:p>
            <w:pPr>
              <w:widowControl/>
              <w:jc w:val="right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（万字）</w:t>
            </w:r>
          </w:p>
        </w:tc>
        <w:tc>
          <w:tcPr>
            <w:tcW w:w="147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学时</w:t>
            </w:r>
          </w:p>
        </w:tc>
        <w:tc>
          <w:tcPr>
            <w:tcW w:w="3060" w:type="dxa"/>
            <w:gridSpan w:val="2"/>
            <w:vAlign w:val="center"/>
          </w:tcPr>
          <w:p>
            <w:pPr>
              <w:widowControl/>
              <w:jc w:val="right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（学时）</w:t>
            </w:r>
          </w:p>
        </w:tc>
      </w:tr>
      <w:tr>
        <w:trPr>
          <w:trHeight w:val="454" w:hRule="atLeast"/>
          <w:jc w:val="center"/>
        </w:trPr>
        <w:tc>
          <w:tcPr>
            <w:tcW w:w="2263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出版时间</w:t>
            </w:r>
          </w:p>
        </w:tc>
        <w:tc>
          <w:tcPr>
            <w:tcW w:w="7202" w:type="dxa"/>
            <w:gridSpan w:val="5"/>
          </w:tcPr>
          <w:p>
            <w:pPr>
              <w:widowControl/>
              <w:jc w:val="left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2263" w:type="dxa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最新重印时间</w:t>
            </w:r>
          </w:p>
        </w:tc>
        <w:tc>
          <w:tcPr>
            <w:tcW w:w="7202" w:type="dxa"/>
            <w:gridSpan w:val="5"/>
            <w:vAlign w:val="center"/>
          </w:tcPr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2263" w:type="dxa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教材曾获奖励情况</w:t>
            </w:r>
          </w:p>
        </w:tc>
        <w:tc>
          <w:tcPr>
            <w:tcW w:w="7202" w:type="dxa"/>
            <w:gridSpan w:val="5"/>
            <w:vAlign w:val="center"/>
          </w:tcPr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</w:tbl>
    <w:p>
      <w:pPr>
        <w:widowControl/>
        <w:jc w:val="both"/>
        <w:rPr>
          <w:rFonts w:ascii="Times New Roman" w:hAnsi="Times New Roman" w:eastAsia="黑体"/>
          <w:color w:val="000000"/>
          <w:kern w:val="0"/>
          <w:sz w:val="32"/>
          <w:szCs w:val="32"/>
          <w:lang w:bidi="ar"/>
        </w:rPr>
      </w:pPr>
      <w:r>
        <w:rPr>
          <w:rFonts w:ascii="Times New Roman" w:hAnsi="Times New Roman" w:eastAsia="黑体"/>
          <w:color w:val="000000"/>
          <w:kern w:val="0"/>
          <w:sz w:val="32"/>
          <w:szCs w:val="32"/>
          <w:lang w:bidi="ar"/>
        </w:rPr>
        <w:t>二、编者情况</w:t>
      </w:r>
    </w:p>
    <w:tbl>
      <w:tblPr>
        <w:tblStyle w:val="8"/>
        <w:tblW w:w="94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465"/>
        <w:gridCol w:w="945"/>
        <w:gridCol w:w="720"/>
        <w:gridCol w:w="555"/>
        <w:gridCol w:w="195"/>
        <w:gridCol w:w="675"/>
        <w:gridCol w:w="960"/>
        <w:gridCol w:w="102"/>
        <w:gridCol w:w="543"/>
        <w:gridCol w:w="1155"/>
        <w:gridCol w:w="796"/>
        <w:gridCol w:w="1523"/>
      </w:tblGrid>
      <w:tr>
        <w:trPr>
          <w:trHeight w:val="248" w:hRule="atLeast"/>
          <w:jc w:val="center"/>
        </w:trPr>
        <w:tc>
          <w:tcPr>
            <w:tcW w:w="9468" w:type="dxa"/>
            <w:gridSpan w:val="13"/>
            <w:vAlign w:val="center"/>
          </w:tcPr>
          <w:p>
            <w:pPr>
              <w:widowControl/>
              <w:rPr>
                <w:rFonts w:ascii="Times New Roman" w:hAnsi="Times New Roman" w:eastAsia="仿宋_GB2312" w:cs="仿宋_GB2312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2.1第一作者信息</w:t>
            </w:r>
          </w:p>
        </w:tc>
      </w:tr>
      <w:tr>
        <w:trPr>
          <w:trHeight w:val="454" w:hRule="atLeast"/>
          <w:jc w:val="center"/>
        </w:trPr>
        <w:tc>
          <w:tcPr>
            <w:tcW w:w="1299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665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6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645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51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52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1299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职称</w:t>
            </w:r>
          </w:p>
        </w:tc>
        <w:tc>
          <w:tcPr>
            <w:tcW w:w="1665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25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职务</w:t>
            </w:r>
          </w:p>
        </w:tc>
        <w:tc>
          <w:tcPr>
            <w:tcW w:w="1605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51" w:type="dxa"/>
            <w:gridSpan w:val="2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最高学历/学位</w:t>
            </w:r>
          </w:p>
        </w:tc>
        <w:tc>
          <w:tcPr>
            <w:tcW w:w="152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1299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研究领域</w:t>
            </w:r>
          </w:p>
        </w:tc>
        <w:tc>
          <w:tcPr>
            <w:tcW w:w="1665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25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1605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51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E-mail</w:t>
            </w:r>
          </w:p>
        </w:tc>
        <w:tc>
          <w:tcPr>
            <w:tcW w:w="152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1299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所在单位</w:t>
            </w:r>
          </w:p>
        </w:tc>
        <w:tc>
          <w:tcPr>
            <w:tcW w:w="4695" w:type="dxa"/>
            <w:gridSpan w:val="8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51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邮政编码</w:t>
            </w:r>
          </w:p>
        </w:tc>
        <w:tc>
          <w:tcPr>
            <w:tcW w:w="152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1299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通讯地址</w:t>
            </w:r>
          </w:p>
        </w:tc>
        <w:tc>
          <w:tcPr>
            <w:tcW w:w="8169" w:type="dxa"/>
            <w:gridSpan w:val="11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rPr>
          <w:trHeight w:val="352" w:hRule="atLeast"/>
          <w:jc w:val="center"/>
        </w:trPr>
        <w:tc>
          <w:tcPr>
            <w:tcW w:w="9468" w:type="dxa"/>
            <w:gridSpan w:val="13"/>
          </w:tcPr>
          <w:p>
            <w:pPr>
              <w:widowControl/>
              <w:jc w:val="left"/>
              <w:rPr>
                <w:rFonts w:ascii="Times New Roman" w:hAnsi="Times New Roman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主要教学、科研经历（500 字以内）：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</w:p>
          <w:p>
            <w:pPr>
              <w:widowControl/>
              <w:jc w:val="left"/>
              <w:rPr>
                <w:rFonts w:ascii="Times New Roman" w:hAnsi="Times New Roman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rPr>
          <w:trHeight w:val="90" w:hRule="atLeast"/>
          <w:jc w:val="center"/>
        </w:trPr>
        <w:tc>
          <w:tcPr>
            <w:tcW w:w="9468" w:type="dxa"/>
            <w:gridSpan w:val="13"/>
          </w:tcPr>
          <w:p>
            <w:pPr>
              <w:widowControl/>
              <w:jc w:val="left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 xml:space="preserve">曾获主要教学、科研奖励情况（300 字以内）： </w:t>
            </w: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9468" w:type="dxa"/>
            <w:gridSpan w:val="13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2.2其他作者情况</w:t>
            </w:r>
          </w:p>
        </w:tc>
      </w:tr>
      <w:tr>
        <w:trPr>
          <w:trHeight w:val="737" w:hRule="atLeast"/>
          <w:jc w:val="center"/>
        </w:trPr>
        <w:tc>
          <w:tcPr>
            <w:tcW w:w="83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410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职称</w:t>
            </w:r>
          </w:p>
        </w:tc>
        <w:tc>
          <w:tcPr>
            <w:tcW w:w="1932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研究方向</w:t>
            </w:r>
          </w:p>
        </w:tc>
        <w:tc>
          <w:tcPr>
            <w:tcW w:w="1698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所在单位</w:t>
            </w:r>
          </w:p>
        </w:tc>
        <w:tc>
          <w:tcPr>
            <w:tcW w:w="2319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承担工作</w:t>
            </w:r>
          </w:p>
        </w:tc>
      </w:tr>
      <w:tr>
        <w:trPr>
          <w:trHeight w:val="737" w:hRule="atLeast"/>
          <w:jc w:val="center"/>
        </w:trPr>
        <w:tc>
          <w:tcPr>
            <w:tcW w:w="834" w:type="dxa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10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75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2" w:type="dxa"/>
            <w:gridSpan w:val="4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98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19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rPr>
          <w:trHeight w:val="737" w:hRule="atLeast"/>
          <w:jc w:val="center"/>
        </w:trPr>
        <w:tc>
          <w:tcPr>
            <w:tcW w:w="834" w:type="dxa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10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75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2" w:type="dxa"/>
            <w:gridSpan w:val="4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98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19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rPr>
          <w:trHeight w:val="737" w:hRule="atLeast"/>
          <w:jc w:val="center"/>
        </w:trPr>
        <w:tc>
          <w:tcPr>
            <w:tcW w:w="834" w:type="dxa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10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75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2" w:type="dxa"/>
            <w:gridSpan w:val="4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98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19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rPr>
          <w:trHeight w:val="737" w:hRule="atLeast"/>
          <w:jc w:val="center"/>
        </w:trPr>
        <w:tc>
          <w:tcPr>
            <w:tcW w:w="834" w:type="dxa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10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75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2" w:type="dxa"/>
            <w:gridSpan w:val="4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98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19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rPr>
          <w:trHeight w:val="737" w:hRule="atLeast"/>
          <w:jc w:val="center"/>
        </w:trPr>
        <w:tc>
          <w:tcPr>
            <w:tcW w:w="834" w:type="dxa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10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75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2" w:type="dxa"/>
            <w:gridSpan w:val="4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98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19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rPr>
          <w:trHeight w:val="737" w:hRule="atLeast"/>
          <w:jc w:val="center"/>
        </w:trPr>
        <w:tc>
          <w:tcPr>
            <w:tcW w:w="834" w:type="dxa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10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75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2" w:type="dxa"/>
            <w:gridSpan w:val="4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98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19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rPr>
          <w:trHeight w:val="737" w:hRule="atLeast"/>
          <w:jc w:val="center"/>
        </w:trPr>
        <w:tc>
          <w:tcPr>
            <w:tcW w:w="834" w:type="dxa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10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75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32" w:type="dxa"/>
            <w:gridSpan w:val="4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98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19" w:type="dxa"/>
            <w:gridSpan w:val="2"/>
            <w:vAlign w:val="top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rPr>
          <w:trHeight w:val="524" w:hRule="atLeast"/>
          <w:jc w:val="center"/>
        </w:trPr>
        <w:tc>
          <w:tcPr>
            <w:tcW w:w="9468" w:type="dxa"/>
            <w:gridSpan w:val="13"/>
          </w:tcPr>
          <w:p>
            <w:pPr>
              <w:widowControl/>
              <w:jc w:val="left"/>
            </w:pPr>
            <w:r>
              <w:rPr>
                <w:rFonts w:hint="eastAsia"/>
              </w:rPr>
              <w:t>曾获主要教学、科研奖励情况（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00 字以内）：</w:t>
            </w: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pStyle w:val="2"/>
            </w:pPr>
          </w:p>
          <w:p>
            <w:pPr/>
          </w:p>
          <w:p>
            <w:pPr>
              <w:widowControl/>
              <w:jc w:val="left"/>
            </w:pPr>
          </w:p>
          <w:p>
            <w:pPr>
              <w:pStyle w:val="2"/>
            </w:pPr>
          </w:p>
          <w:p>
            <w:pPr/>
          </w:p>
        </w:tc>
      </w:tr>
    </w:tbl>
    <w:p>
      <w:pPr>
        <w:widowControl/>
        <w:jc w:val="center"/>
        <w:rPr>
          <w:rFonts w:ascii="Times New Roman" w:hAnsi="Times New Roman" w:eastAsia="黑体"/>
          <w:color w:val="000000"/>
          <w:kern w:val="0"/>
          <w:sz w:val="30"/>
          <w:szCs w:val="30"/>
          <w:lang w:bidi="ar"/>
        </w:rPr>
        <w:sectPr>
          <w:footerReference r:id="rId5" w:type="default"/>
          <w:pgSz w:w="11906" w:h="16838"/>
          <w:pgMar w:top="1440" w:right="1236" w:bottom="1440" w:left="1236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widowControl/>
        <w:jc w:val="both"/>
        <w:rPr>
          <w:rFonts w:ascii="Times New Roman" w:hAnsi="Times New Roman" w:eastAsia="黑体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黑体"/>
          <w:color w:val="000000"/>
          <w:kern w:val="0"/>
          <w:sz w:val="32"/>
          <w:szCs w:val="32"/>
          <w:lang w:eastAsia="zh-CN" w:bidi="ar"/>
        </w:rPr>
        <w:t>三</w:t>
      </w:r>
      <w:r>
        <w:rPr>
          <w:rFonts w:ascii="Times New Roman" w:hAnsi="Times New Roman" w:eastAsia="黑体"/>
          <w:color w:val="000000"/>
          <w:kern w:val="0"/>
          <w:sz w:val="32"/>
          <w:szCs w:val="32"/>
          <w:lang w:bidi="ar"/>
        </w:rPr>
        <w:t>、</w:t>
      </w:r>
      <w:r>
        <w:rPr>
          <w:rFonts w:hint="eastAsia" w:ascii="Times New Roman" w:hAnsi="Times New Roman" w:eastAsia="黑体"/>
          <w:color w:val="000000"/>
          <w:kern w:val="0"/>
          <w:sz w:val="32"/>
          <w:szCs w:val="32"/>
          <w:lang w:bidi="ar"/>
        </w:rPr>
        <w:t>教材</w:t>
      </w:r>
      <w:r>
        <w:rPr>
          <w:rFonts w:hint="eastAsia" w:ascii="Times New Roman" w:hAnsi="Times New Roman" w:eastAsia="黑体"/>
          <w:color w:val="000000"/>
          <w:kern w:val="0"/>
          <w:sz w:val="32"/>
          <w:szCs w:val="32"/>
          <w:lang w:eastAsia="zh-CN" w:bidi="ar"/>
        </w:rPr>
        <w:t>具体</w:t>
      </w:r>
      <w:r>
        <w:rPr>
          <w:rFonts w:hint="eastAsia" w:ascii="Times New Roman" w:hAnsi="Times New Roman" w:eastAsia="黑体"/>
          <w:color w:val="000000"/>
          <w:kern w:val="0"/>
          <w:sz w:val="32"/>
          <w:szCs w:val="32"/>
          <w:lang w:bidi="ar"/>
        </w:rPr>
        <w:t>情况</w:t>
      </w:r>
    </w:p>
    <w:tbl>
      <w:tblPr>
        <w:tblStyle w:val="8"/>
        <w:tblW w:w="94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2"/>
        <w:gridCol w:w="7846"/>
      </w:tblGrid>
      <w:tr>
        <w:trPr>
          <w:trHeight w:val="527" w:hRule="atLeast"/>
          <w:jc w:val="center"/>
        </w:trPr>
        <w:tc>
          <w:tcPr>
            <w:tcW w:w="1622" w:type="dxa"/>
            <w:tcBorders>
              <w:bottom w:val="single" w:color="000000" w:sz="4" w:space="0"/>
            </w:tcBorders>
          </w:tcPr>
          <w:p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教材名称</w:t>
            </w:r>
          </w:p>
        </w:tc>
        <w:tc>
          <w:tcPr>
            <w:tcW w:w="7846" w:type="dxa"/>
            <w:tcBorders>
              <w:bottom w:val="single" w:color="000000" w:sz="4" w:space="0"/>
            </w:tcBorders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rPr>
          <w:trHeight w:val="527" w:hRule="atLeast"/>
          <w:jc w:val="center"/>
        </w:trPr>
        <w:tc>
          <w:tcPr>
            <w:tcW w:w="9468" w:type="dxa"/>
            <w:gridSpan w:val="2"/>
            <w:tcBorders>
              <w:bottom w:val="single" w:color="000000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.1内容简介</w:t>
            </w:r>
          </w:p>
        </w:tc>
      </w:tr>
      <w:tr>
        <w:trPr>
          <w:trHeight w:val="6696" w:hRule="atLeast"/>
          <w:jc w:val="center"/>
        </w:trPr>
        <w:tc>
          <w:tcPr>
            <w:tcW w:w="9468" w:type="dxa"/>
            <w:gridSpan w:val="2"/>
            <w:tcBorders>
              <w:top w:val="single" w:color="000000" w:sz="4" w:space="0"/>
            </w:tcBorders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阐述教材的编写逻辑与编写思路、主要特色与创新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eastAsia="zh-CN" w:bidi="ar"/>
              </w:rPr>
              <w:t>、协同编写情况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（填补的空白，或与已出版的国内外同类代表教材比较，</w:t>
            </w: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 xml:space="preserve">00字以内） </w:t>
            </w:r>
            <w:bookmarkStart w:id="0" w:name="_GoBack"/>
            <w:bookmarkEnd w:id="0"/>
          </w:p>
        </w:tc>
      </w:tr>
      <w:tr>
        <w:trPr>
          <w:trHeight w:val="521" w:hRule="atLeast"/>
          <w:jc w:val="center"/>
        </w:trPr>
        <w:tc>
          <w:tcPr>
            <w:tcW w:w="9468" w:type="dxa"/>
            <w:gridSpan w:val="2"/>
            <w:tcBorders>
              <w:bottom w:val="single" w:color="000000" w:sz="4" w:space="0"/>
            </w:tcBorders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2 出版教材使用情况</w:t>
            </w:r>
          </w:p>
        </w:tc>
      </w:tr>
      <w:tr>
        <w:trPr>
          <w:trHeight w:val="2656" w:hRule="atLeast"/>
          <w:jc w:val="center"/>
        </w:trPr>
        <w:tc>
          <w:tcPr>
            <w:tcW w:w="9468" w:type="dxa"/>
            <w:gridSpan w:val="2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（包括教学效果、使用范围和院校等，需加盖出版社公章，</w:t>
            </w: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 xml:space="preserve">00字以内） </w:t>
            </w: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rPr>
          <w:trHeight w:val="471" w:hRule="atLeast"/>
          <w:jc w:val="center"/>
        </w:trPr>
        <w:tc>
          <w:tcPr>
            <w:tcW w:w="9468" w:type="dxa"/>
            <w:gridSpan w:val="2"/>
            <w:tcBorders>
              <w:top w:val="single" w:color="000000" w:sz="4" w:space="0"/>
            </w:tcBorders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.3教材创新情况</w:t>
            </w:r>
          </w:p>
        </w:tc>
      </w:tr>
      <w:tr>
        <w:trPr>
          <w:trHeight w:val="2016" w:hRule="atLeast"/>
          <w:jc w:val="center"/>
        </w:trPr>
        <w:tc>
          <w:tcPr>
            <w:tcW w:w="9468" w:type="dxa"/>
            <w:gridSpan w:val="2"/>
          </w:tcPr>
          <w:p>
            <w:pPr>
              <w:widowControl/>
              <w:jc w:val="left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（包括教材形态，与信息技术融合等，300字以内）</w:t>
            </w:r>
          </w:p>
          <w:p>
            <w:pPr>
              <w:widowControl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rPr>
          <w:trHeight w:val="90" w:hRule="atLeast"/>
          <w:jc w:val="center"/>
        </w:trPr>
        <w:tc>
          <w:tcPr>
            <w:tcW w:w="9468" w:type="dxa"/>
            <w:gridSpan w:val="2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.4教材编校质量自查表</w:t>
            </w:r>
          </w:p>
        </w:tc>
      </w:tr>
      <w:tr>
        <w:trPr>
          <w:trHeight w:val="8118" w:hRule="atLeast"/>
          <w:jc w:val="center"/>
        </w:trPr>
        <w:tc>
          <w:tcPr>
            <w:tcW w:w="9468" w:type="dxa"/>
            <w:gridSpan w:val="2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</w:tbl>
    <w:p>
      <w:pPr>
        <w:widowControl/>
        <w:jc w:val="both"/>
        <w:rPr>
          <w:rFonts w:hint="eastAsia" w:ascii="Times New Roman" w:hAnsi="Times New Roman" w:eastAsia="黑体"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Times New Roman" w:hAnsi="Times New Roman" w:eastAsia="黑体"/>
          <w:color w:val="000000"/>
          <w:kern w:val="0"/>
          <w:sz w:val="32"/>
          <w:szCs w:val="32"/>
          <w:lang w:eastAsia="zh-CN" w:bidi="ar"/>
        </w:rPr>
        <w:t>四</w:t>
      </w:r>
      <w:r>
        <w:rPr>
          <w:rFonts w:ascii="Times New Roman" w:hAnsi="Times New Roman" w:eastAsia="黑体"/>
          <w:color w:val="000000"/>
          <w:kern w:val="0"/>
          <w:sz w:val="32"/>
          <w:szCs w:val="32"/>
          <w:lang w:bidi="ar"/>
        </w:rPr>
        <w:t>、</w:t>
      </w:r>
      <w:r>
        <w:rPr>
          <w:rFonts w:hint="eastAsia" w:ascii="Times New Roman" w:hAnsi="Times New Roman" w:eastAsia="黑体"/>
          <w:color w:val="000000"/>
          <w:kern w:val="0"/>
          <w:sz w:val="32"/>
          <w:szCs w:val="32"/>
          <w:lang w:eastAsia="zh-CN" w:bidi="ar"/>
        </w:rPr>
        <w:t>申请人承诺</w:t>
      </w:r>
    </w:p>
    <w:tbl>
      <w:tblPr>
        <w:tblStyle w:val="8"/>
        <w:tblW w:w="94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8"/>
      </w:tblGrid>
      <w:tr>
        <w:trPr>
          <w:trHeight w:val="4199" w:hRule="atLeast"/>
          <w:jc w:val="center"/>
        </w:trPr>
        <w:tc>
          <w:tcPr>
            <w:tcW w:w="9468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widowControl/>
              <w:ind w:firstLine="640" w:firstLineChars="200"/>
              <w:jc w:val="left"/>
              <w:rPr>
                <w:rFonts w:hint="eastAsia" w:ascii="仿宋_GB2312" w:hAnsi="Times New Roman" w:eastAsia="仿宋_GB2312" w:cs="仿宋_GB2312"/>
                <w:sz w:val="32"/>
                <w:szCs w:val="32"/>
              </w:rPr>
            </w:pPr>
          </w:p>
          <w:p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13" w:lineRule="auto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560" w:firstLineChars="200"/>
              <w:jc w:val="left"/>
              <w:textAlignment w:val="auto"/>
              <w:rPr>
                <w:rFonts w:hint="eastAsia" w:ascii="仿宋_GB2312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t>本人承诺对《申报书》所填各项内容的真实性和有效性负责，保证没有知识产权争议，并且已经征得申报单位、合作单位以及编写团队核心成员的同意。若填报失实或违反有关规定，申请人（主编）承担全部责任。</w:t>
            </w:r>
          </w:p>
          <w:p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13" w:lineRule="auto"/>
              <w:textAlignment w:val="auto"/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rPr>
                <w:rFonts w:hint="default" w:ascii="Times New Roman" w:hAnsi="Times New Roman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 xml:space="preserve">                             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val="en-US" w:eastAsia="zh-CN" w:bidi="ar"/>
              </w:rPr>
              <w:t xml:space="preserve">    </w:t>
            </w: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 xml:space="preserve">          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eastAsia="zh-CN" w:bidi="ar"/>
              </w:rPr>
              <w:t>申请人（签字）</w:t>
            </w: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：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 xml:space="preserve">                                                               年 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 xml:space="preserve"> 月 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 xml:space="preserve"> 日</w:t>
            </w:r>
          </w:p>
        </w:tc>
      </w:tr>
    </w:tbl>
    <w:p>
      <w:pPr>
        <w:widowControl/>
        <w:jc w:val="both"/>
        <w:rPr>
          <w:rFonts w:ascii="Times New Roman" w:hAnsi="Times New Roman" w:eastAsia="黑体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黑体"/>
          <w:color w:val="000000"/>
          <w:kern w:val="0"/>
          <w:sz w:val="32"/>
          <w:szCs w:val="32"/>
          <w:lang w:eastAsia="zh-CN" w:bidi="ar"/>
        </w:rPr>
        <w:t>五</w:t>
      </w:r>
      <w:r>
        <w:rPr>
          <w:rFonts w:ascii="Times New Roman" w:hAnsi="Times New Roman" w:eastAsia="黑体"/>
          <w:color w:val="000000"/>
          <w:kern w:val="0"/>
          <w:sz w:val="32"/>
          <w:szCs w:val="32"/>
          <w:lang w:bidi="ar"/>
        </w:rPr>
        <w:t>、审核意见</w:t>
      </w:r>
    </w:p>
    <w:tbl>
      <w:tblPr>
        <w:tblStyle w:val="8"/>
        <w:tblW w:w="94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8"/>
      </w:tblGrid>
      <w:tr>
        <w:trPr>
          <w:trHeight w:val="696" w:hRule="atLeast"/>
          <w:jc w:val="center"/>
        </w:trPr>
        <w:tc>
          <w:tcPr>
            <w:tcW w:w="9468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Times New Roman" w:eastAsia="仿宋_GB2312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8"/>
                <w:szCs w:val="28"/>
                <w:lang w:eastAsia="zh-CN" w:bidi="ar"/>
              </w:rPr>
              <w:t>.1申报单位</w:t>
            </w:r>
            <w:r>
              <w:rPr>
                <w:rFonts w:hint="default" w:ascii="Times New Roman" w:hAnsi="Times New Roman" w:eastAsia="仿宋_GB2312" w:cs="仿宋_GB2312"/>
                <w:b/>
                <w:bCs/>
                <w:color w:val="000000"/>
                <w:kern w:val="0"/>
                <w:sz w:val="28"/>
                <w:szCs w:val="28"/>
                <w:lang w:eastAsia="zh-CN" w:bidi="ar"/>
              </w:rPr>
              <w:t>党委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8"/>
                <w:szCs w:val="28"/>
                <w:lang w:eastAsia="zh-CN" w:bidi="ar"/>
              </w:rPr>
              <w:t>审核意见</w:t>
            </w:r>
          </w:p>
        </w:tc>
      </w:tr>
      <w:tr>
        <w:trPr>
          <w:trHeight w:val="7229" w:hRule="atLeast"/>
          <w:jc w:val="center"/>
        </w:trPr>
        <w:tc>
          <w:tcPr>
            <w:tcW w:w="9468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（审核教材政治方向和价值导向，编写人员的政治立场、学术功底、师德师风等，并出具审核意见。）</w:t>
            </w: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pStyle w:val="2"/>
            </w:pPr>
          </w:p>
          <w:p>
            <w:pPr/>
          </w:p>
          <w:p>
            <w:pPr>
              <w:pStyle w:val="2"/>
            </w:pPr>
          </w:p>
          <w:p>
            <w:pPr>
              <w:pStyle w:val="2"/>
            </w:pPr>
          </w:p>
          <w:p>
            <w:pPr/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 xml:space="preserve">                                        单位党委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eastAsia="zh-CN" w:bidi="ar"/>
              </w:rPr>
              <w:t>负责人</w:t>
            </w: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：</w:t>
            </w:r>
          </w:p>
          <w:p>
            <w:pPr>
              <w:widowControl/>
              <w:rPr>
                <w:rFonts w:hint="default" w:ascii="Times New Roman" w:hAnsi="Times New Roman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 xml:space="preserve">                                             （学校公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eastAsia="zh-CN" w:bidi="ar"/>
              </w:rPr>
              <w:t>章</w:t>
            </w: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）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/>
              <w:textAlignment w:val="auto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 xml:space="preserve">                                                               年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 xml:space="preserve">  月 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 xml:space="preserve"> 日</w:t>
            </w:r>
          </w:p>
        </w:tc>
      </w:tr>
      <w:tr>
        <w:trPr>
          <w:trHeight w:val="570" w:hRule="atLeast"/>
          <w:jc w:val="center"/>
        </w:trPr>
        <w:tc>
          <w:tcPr>
            <w:tcW w:w="9468" w:type="dxa"/>
            <w:tcBorders>
              <w:top w:val="single" w:color="auto" w:sz="4" w:space="0"/>
            </w:tcBorders>
            <w:vAlign w:val="top"/>
          </w:tcPr>
          <w:p>
            <w:pPr>
              <w:widowControl/>
              <w:rPr>
                <w:rFonts w:ascii="Times New Roman" w:hAnsi="Times New Roman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 w:bidi="ar"/>
                <w14:ligatures w14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default" w:ascii="Times New Roman" w:hAnsi="Times New Roman" w:eastAsia="仿宋_GB2312" w:cs="仿宋_GB2312"/>
                <w:b/>
                <w:bCs/>
                <w:color w:val="000000"/>
                <w:kern w:val="0"/>
                <w:sz w:val="28"/>
                <w:szCs w:val="28"/>
                <w:lang w:eastAsia="zh-CN" w:bidi="ar"/>
              </w:rPr>
              <w:t>2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kern w:val="0"/>
                <w:sz w:val="28"/>
                <w:szCs w:val="28"/>
                <w:lang w:eastAsia="zh-CN" w:bidi="ar"/>
              </w:rPr>
              <w:t>评审专家组</w:t>
            </w:r>
            <w:r>
              <w:rPr>
                <w:rFonts w:ascii="Times New Roman" w:hAnsi="Times New Roman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意见</w:t>
            </w:r>
          </w:p>
        </w:tc>
      </w:tr>
      <w:tr>
        <w:trPr>
          <w:trHeight w:val="5506" w:hRule="atLeast"/>
          <w:jc w:val="center"/>
        </w:trPr>
        <w:tc>
          <w:tcPr>
            <w:tcW w:w="9468" w:type="dxa"/>
            <w:vAlign w:val="top"/>
          </w:tcPr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pStyle w:val="2"/>
            </w:pPr>
          </w:p>
          <w:p>
            <w:pPr/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 xml:space="preserve">                            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eastAsia="zh-CN" w:bidi="ar"/>
              </w:rPr>
              <w:t>专家组组长（签字）</w:t>
            </w: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/>
              <w:textAlignment w:val="auto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 xml:space="preserve">                                                               年 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 xml:space="preserve"> 月 </w:t>
            </w: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 xml:space="preserve"> 日</w:t>
            </w:r>
          </w:p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  <w14:ligatures w14:val="none"/>
              </w:rPr>
            </w:pPr>
          </w:p>
        </w:tc>
      </w:tr>
    </w:tbl>
    <w:p>
      <w:pPr>
        <w:widowControl/>
        <w:jc w:val="center"/>
        <w:rPr>
          <w:rFonts w:ascii="Times New Roman" w:hAnsi="Times New Roman" w:eastAsia="黑体"/>
          <w:color w:val="000000"/>
          <w:kern w:val="0"/>
          <w:szCs w:val="21"/>
          <w:lang w:bidi="ar"/>
        </w:rPr>
      </w:pPr>
    </w:p>
    <w:sectPr>
      <w:footerReference r:id="rId6" w:type="default"/>
      <w:pgSz w:w="11906" w:h="16838"/>
      <w:pgMar w:top="1440" w:right="1236" w:bottom="1440" w:left="123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FreeSerif"/>
    <w:panose1 w:val="02040503050406030204"/>
    <w:charset w:val="00"/>
    <w:family w:val="swiss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Courier New">
    <w:altName w:val="DejaVu Sans"/>
    <w:panose1 w:val="02070309020205020404"/>
    <w:charset w:val="01"/>
    <w:family w:val="modern"/>
    <w:pitch w:val="default"/>
    <w:sig w:usb0="00000000" w:usb1="00000000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IDFon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884555" cy="162560"/>
              <wp:effectExtent l="0" t="0" r="10795" b="254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4555" cy="162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2.8pt;width:69.65pt;mso-position-horizontal-relative:margin;z-index:251659264;mso-width-relative:page;mso-height-relative:page;" filled="f" stroked="f" coordsize="21600,21600" o:gfxdata="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LRFguDUAAAABAEAAA8A&#10;AAAAAAAAAQAgAAAAIgAAAGRycy9kb3ducmV2LnhtbFBLAQIUABQAAAAIAIdO4kDMFzvcGwIAABUE&#10;AAAOAAAAAAAAAAEAIAAAACMBAABkcnMvZTJvRG9jLnhtbFBLBQYAAAAABgAGAFkBAAC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/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5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1pt;width:9.15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AYu&#10;lhTQAAAAAwEAAA8AAAAAAAAAAQAgAAAAIgAAAGRycy9kb3ducmV2LnhtbFBLAQIUABQAAAAIAIdO&#10;4kAqkmiHuQEAAFADAAAOAAAAAAAAAAEAIAAAAB8BAABkcnMvZTJvRG9jLnhtbFBLBQYAAAAABgAG&#10;AFkBAABKBQAAAAA=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8890" b="3810"/>
              <wp:wrapNone/>
              <wp:docPr id="3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1pt;width:9.1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AYu&#10;lhTQAAAAAwEAAA8AAAAAAAAAAQAgAAAAIgAAAGRycy9kb3ducmV2LnhtbFBLAQIUABQAAAAIAIdO&#10;4kDgMgmSuQEAAFADAAAOAAAAAAAAAAEAIAAAAB8BAABkcnMvZTJvRG9jLnhtbFBLBQYAAAAABgAG&#10;AFkBAABKBQAAAAA=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884555" cy="162560"/>
              <wp:effectExtent l="0" t="0" r="10795" b="2540"/>
              <wp:wrapNone/>
              <wp:docPr id="4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4555" cy="162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0pt;margin-top:0pt;height:12.8pt;width:69.65pt;mso-position-horizontal-relative:margin;z-index:251660288;mso-width-relative:page;mso-height-relative:page;" filled="f" stroked="f" coordsize="21600,21600" o:gfxdata="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LRFguDUAAAABAEA&#10;AA8AAAAAAAAAAQAgAAAAIgAAAGRycy9kb3ducmV2LnhtbFBLAQIUABQAAAAIAIdO4kB7ctplHgIA&#10;ABUEAAAOAAAAAAAAAAEAIAAAACMBAABkcnMvZTJvRG9jLnhtbFBLBQYAAAAABgAGAFkBAACzBQAA&#10;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/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FhZjFiYTY1YmQyMmU5NzU0YTU2NzdlOGUwMjZjNDIifQ=="/>
  </w:docVars>
  <w:rsids>
    <w:rsidRoot w:val="00F92412"/>
    <w:rsid w:val="00014DBB"/>
    <w:rsid w:val="000C4022"/>
    <w:rsid w:val="000F19D4"/>
    <w:rsid w:val="001D390F"/>
    <w:rsid w:val="002077F0"/>
    <w:rsid w:val="00217B58"/>
    <w:rsid w:val="0030682A"/>
    <w:rsid w:val="003B5D07"/>
    <w:rsid w:val="003D6D32"/>
    <w:rsid w:val="003F6981"/>
    <w:rsid w:val="00417B7D"/>
    <w:rsid w:val="00520248"/>
    <w:rsid w:val="005C2FA3"/>
    <w:rsid w:val="00603A67"/>
    <w:rsid w:val="006164CB"/>
    <w:rsid w:val="006C40A9"/>
    <w:rsid w:val="006E2D89"/>
    <w:rsid w:val="00813CD5"/>
    <w:rsid w:val="008D6730"/>
    <w:rsid w:val="008F1E1A"/>
    <w:rsid w:val="0092678A"/>
    <w:rsid w:val="00AF08D4"/>
    <w:rsid w:val="00B425FF"/>
    <w:rsid w:val="00B83424"/>
    <w:rsid w:val="00B90D7F"/>
    <w:rsid w:val="00C01805"/>
    <w:rsid w:val="00CF32AC"/>
    <w:rsid w:val="00D37113"/>
    <w:rsid w:val="00DA53E3"/>
    <w:rsid w:val="00DB0E76"/>
    <w:rsid w:val="00DE4622"/>
    <w:rsid w:val="00E16DEE"/>
    <w:rsid w:val="00F92412"/>
    <w:rsid w:val="00FA67B8"/>
    <w:rsid w:val="07746E01"/>
    <w:rsid w:val="078A6224"/>
    <w:rsid w:val="09E35B78"/>
    <w:rsid w:val="0E7E0566"/>
    <w:rsid w:val="0EB9334C"/>
    <w:rsid w:val="0F4E618A"/>
    <w:rsid w:val="16F5338F"/>
    <w:rsid w:val="2BFB2228"/>
    <w:rsid w:val="3207424B"/>
    <w:rsid w:val="33515F39"/>
    <w:rsid w:val="37CD7876"/>
    <w:rsid w:val="37EB3979"/>
    <w:rsid w:val="39F0008D"/>
    <w:rsid w:val="3A1C460B"/>
    <w:rsid w:val="3A816B64"/>
    <w:rsid w:val="3C8A7F52"/>
    <w:rsid w:val="3D87623F"/>
    <w:rsid w:val="3FEFF81A"/>
    <w:rsid w:val="4A873D23"/>
    <w:rsid w:val="512A365A"/>
    <w:rsid w:val="519B6306"/>
    <w:rsid w:val="52BD3A05"/>
    <w:rsid w:val="53D224B3"/>
    <w:rsid w:val="54662BFB"/>
    <w:rsid w:val="56777341"/>
    <w:rsid w:val="5DFD5B51"/>
    <w:rsid w:val="6401649C"/>
    <w:rsid w:val="691B0000"/>
    <w:rsid w:val="6FD66A2F"/>
    <w:rsid w:val="6FDF0467"/>
    <w:rsid w:val="6FED36BC"/>
    <w:rsid w:val="70D81887"/>
    <w:rsid w:val="78CF4963"/>
    <w:rsid w:val="7AFE5157"/>
    <w:rsid w:val="7CE551BE"/>
    <w:rsid w:val="7D8F0245"/>
    <w:rsid w:val="7EFA55E9"/>
    <w:rsid w:val="7F533BF8"/>
    <w:rsid w:val="7FFCF736"/>
    <w:rsid w:val="AD79C3E9"/>
    <w:rsid w:val="AFFE7736"/>
    <w:rsid w:val="EB6FA4E0"/>
    <w:rsid w:val="EFFB7354"/>
    <w:rsid w:val="FE9F8071"/>
    <w:rsid w:val="FF3F3F9D"/>
    <w:rsid w:val="FF7BB0D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  <w14:ligatures w14:val="none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  <w14:ligatures w14:val="none"/>
    </w:rPr>
  </w:style>
  <w:style w:type="paragraph" w:styleId="4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none"/>
    </w:rPr>
  </w:style>
  <w:style w:type="paragraph" w:styleId="5">
    <w:name w:val="List"/>
    <w:basedOn w:val="1"/>
    <w:qFormat/>
    <w:uiPriority w:val="0"/>
    <w:pPr>
      <w:ind w:left="200" w:hanging="200" w:hangingChars="200"/>
    </w:p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1088</Words>
  <Characters>1288</Characters>
  <Lines>13</Lines>
  <Paragraphs>3</Paragraphs>
  <TotalTime>0</TotalTime>
  <ScaleCrop>false</ScaleCrop>
  <LinksUpToDate>false</LinksUpToDate>
  <CharactersWithSpaces>1620</CharactersWithSpaces>
  <Application>WPS Office 专业版_10.1.0.5734_F1E327BC-269C-435d-A152-05C5408002CA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2024-05-17T19:20:00Z</dcterms:created>
  <dc:creator>BUAA buaa</dc:creator>
  <cp:lastModifiedBy>李通</cp:lastModifiedBy>
  <cp:lastPrinted>2024-06-22T12:33:05Z</cp:lastPrinted>
  <dcterms:modified xsi:type="dcterms:W3CDTF">2024-06-22T12:33:26Z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2052-10.1.0.5734</vt:lpwstr>
  </property>
  <property fmtid="{D5CDD505-2E9C-101B-9397-08002B2CF9AE}" pid="3" name="ICV">
    <vt:lpwstr>087267B5A1C941ECB9C70A0C0AF19E34_12</vt:lpwstr>
  </property>
</Properties>
</file>